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0AB" w:rsidRDefault="004270AB" w:rsidP="004270AB">
      <w:pPr>
        <w:pStyle w:val="a3"/>
        <w:ind w:left="360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4270AB" w:rsidRDefault="004270AB" w:rsidP="004270AB">
      <w:pPr>
        <w:pStyle w:val="1"/>
        <w:rPr>
          <w:szCs w:val="28"/>
        </w:rPr>
      </w:pPr>
      <w:r>
        <w:rPr>
          <w:szCs w:val="28"/>
        </w:rPr>
        <w:t>Республика Бурятия</w:t>
      </w:r>
    </w:p>
    <w:p w:rsidR="004270AB" w:rsidRDefault="004270AB" w:rsidP="004270AB">
      <w:pPr>
        <w:pStyle w:val="1"/>
        <w:rPr>
          <w:szCs w:val="28"/>
        </w:rPr>
      </w:pPr>
      <w:r>
        <w:rPr>
          <w:szCs w:val="28"/>
        </w:rPr>
        <w:t>Северо-Байкальский район</w:t>
      </w:r>
    </w:p>
    <w:p w:rsidR="004270AB" w:rsidRDefault="004270AB" w:rsidP="004270AB">
      <w:pPr>
        <w:pStyle w:val="2"/>
        <w:jc w:val="center"/>
        <w:rPr>
          <w:szCs w:val="28"/>
        </w:rPr>
      </w:pPr>
      <w:r>
        <w:rPr>
          <w:szCs w:val="28"/>
        </w:rPr>
        <w:t>Совет депутатов муниципального образования</w:t>
      </w:r>
    </w:p>
    <w:p w:rsidR="004270AB" w:rsidRDefault="004270AB" w:rsidP="004270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городского поселения «поселок Кичера»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4270AB" w:rsidRDefault="004270AB" w:rsidP="004270AB">
      <w:pPr>
        <w:spacing w:after="0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IX</w:t>
      </w:r>
      <w:r>
        <w:rPr>
          <w:rFonts w:ascii="Times New Roman" w:hAnsi="Times New Roman" w:cs="Times New Roman"/>
          <w:b/>
          <w:sz w:val="28"/>
          <w:szCs w:val="28"/>
        </w:rPr>
        <w:t xml:space="preserve"> СЕССИЯ</w:t>
      </w:r>
      <w:r>
        <w:rPr>
          <w:b/>
          <w:sz w:val="28"/>
          <w:szCs w:val="28"/>
        </w:rPr>
        <w:t xml:space="preserve"> </w:t>
      </w:r>
    </w:p>
    <w:p w:rsidR="004270AB" w:rsidRDefault="004270AB" w:rsidP="004270AB">
      <w:pPr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</w:t>
      </w:r>
    </w:p>
    <w:p w:rsidR="004270AB" w:rsidRDefault="004270AB" w:rsidP="004270AB">
      <w:pPr>
        <w:pStyle w:val="1"/>
        <w:rPr>
          <w:b/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</w:t>
      </w:r>
    </w:p>
    <w:p w:rsidR="004270AB" w:rsidRDefault="004270AB" w:rsidP="004270AB">
      <w:pPr>
        <w:pStyle w:val="1"/>
        <w:rPr>
          <w:sz w:val="24"/>
        </w:rPr>
      </w:pPr>
      <w:proofErr w:type="gramStart"/>
      <w:r>
        <w:rPr>
          <w:sz w:val="24"/>
        </w:rPr>
        <w:t>Р</w:t>
      </w:r>
      <w:proofErr w:type="gramEnd"/>
      <w:r>
        <w:rPr>
          <w:sz w:val="24"/>
        </w:rPr>
        <w:t xml:space="preserve"> Е Ш Е Н И Е № 47</w:t>
      </w:r>
    </w:p>
    <w:p w:rsidR="004270AB" w:rsidRDefault="004270AB" w:rsidP="004270AB">
      <w:pPr>
        <w:pStyle w:val="1"/>
        <w:rPr>
          <w:sz w:val="24"/>
        </w:rPr>
      </w:pPr>
      <w:r>
        <w:rPr>
          <w:sz w:val="24"/>
        </w:rPr>
        <w:t xml:space="preserve">                                                </w:t>
      </w:r>
    </w:p>
    <w:p w:rsidR="004270AB" w:rsidRDefault="004270AB" w:rsidP="004270A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28 мая 2019 г.                                                                               п. Кичера   </w:t>
      </w:r>
    </w:p>
    <w:p w:rsidR="004270AB" w:rsidRPr="004270AB" w:rsidRDefault="004270AB" w:rsidP="004270AB">
      <w:pPr>
        <w:pStyle w:val="1"/>
        <w:jc w:val="left"/>
        <w:rPr>
          <w:b/>
          <w:i/>
          <w:sz w:val="24"/>
        </w:rPr>
      </w:pPr>
      <w:r w:rsidRPr="004270AB">
        <w:rPr>
          <w:b/>
          <w:i/>
          <w:sz w:val="24"/>
        </w:rPr>
        <w:t>Об информации о сметах по расходованию</w:t>
      </w:r>
    </w:p>
    <w:p w:rsidR="004270AB" w:rsidRPr="004270AB" w:rsidRDefault="004270AB" w:rsidP="004270AB">
      <w:pPr>
        <w:pStyle w:val="1"/>
        <w:jc w:val="left"/>
        <w:rPr>
          <w:b/>
          <w:i/>
          <w:sz w:val="24"/>
        </w:rPr>
      </w:pPr>
      <w:r>
        <w:rPr>
          <w:b/>
          <w:i/>
          <w:sz w:val="24"/>
        </w:rPr>
        <w:t>д</w:t>
      </w:r>
      <w:r w:rsidRPr="004270AB">
        <w:rPr>
          <w:b/>
          <w:i/>
          <w:sz w:val="24"/>
        </w:rPr>
        <w:t>енежных премий за 2018 год призерами</w:t>
      </w:r>
    </w:p>
    <w:p w:rsidR="004270AB" w:rsidRPr="004270AB" w:rsidRDefault="004270AB" w:rsidP="004270AB">
      <w:pPr>
        <w:pStyle w:val="1"/>
        <w:jc w:val="left"/>
        <w:rPr>
          <w:b/>
          <w:i/>
          <w:sz w:val="24"/>
        </w:rPr>
      </w:pPr>
      <w:r w:rsidRPr="004270AB">
        <w:rPr>
          <w:b/>
          <w:i/>
          <w:sz w:val="24"/>
        </w:rPr>
        <w:t>Республиканского конкурса «Лучшее</w:t>
      </w:r>
    </w:p>
    <w:p w:rsidR="004270AB" w:rsidRDefault="004270AB" w:rsidP="004270AB">
      <w:pPr>
        <w:pStyle w:val="1"/>
        <w:jc w:val="left"/>
        <w:rPr>
          <w:b/>
          <w:i/>
          <w:sz w:val="24"/>
        </w:rPr>
      </w:pPr>
      <w:r>
        <w:rPr>
          <w:b/>
          <w:i/>
          <w:sz w:val="24"/>
        </w:rPr>
        <w:t>т</w:t>
      </w:r>
      <w:r w:rsidRPr="004270AB">
        <w:rPr>
          <w:b/>
          <w:i/>
          <w:sz w:val="24"/>
        </w:rPr>
        <w:t>ерриториальное общественное самоуправление»</w:t>
      </w:r>
    </w:p>
    <w:p w:rsidR="004270AB" w:rsidRDefault="004270AB" w:rsidP="004270AB">
      <w:pPr>
        <w:rPr>
          <w:lang w:eastAsia="ru-RU"/>
        </w:rPr>
      </w:pPr>
    </w:p>
    <w:p w:rsidR="004270AB" w:rsidRDefault="004270AB" w:rsidP="004270AB">
      <w:pPr>
        <w:rPr>
          <w:lang w:eastAsia="ru-RU"/>
        </w:rPr>
      </w:pPr>
    </w:p>
    <w:p w:rsidR="004270AB" w:rsidRDefault="004270AB" w:rsidP="00BF03F9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Заслушав и обсудив информацию председателей ТОС, главного бухгалтера администрации поселения Зубаревой Т.Н. о сметах по расходованию денежных</w:t>
      </w:r>
      <w:r w:rsidR="00BF03F9">
        <w:rPr>
          <w:rFonts w:ascii="Times New Roman" w:hAnsi="Times New Roman" w:cs="Times New Roman"/>
          <w:sz w:val="28"/>
          <w:szCs w:val="28"/>
          <w:lang w:eastAsia="ru-RU"/>
        </w:rPr>
        <w:t xml:space="preserve"> премий за 2018 год призерами Республиканского конкурса «Лучшее территориальное общественное самоуправление». Совет депутатов муниципального образования городского поселения «поселок Кичера» </w:t>
      </w:r>
      <w:r w:rsidR="00BF03F9">
        <w:rPr>
          <w:rFonts w:ascii="Times New Roman" w:hAnsi="Times New Roman" w:cs="Times New Roman"/>
          <w:sz w:val="28"/>
          <w:szCs w:val="28"/>
          <w:lang w:val="en-US" w:eastAsia="ru-RU"/>
        </w:rPr>
        <w:t>IV</w:t>
      </w:r>
      <w:r w:rsidR="00BF03F9">
        <w:rPr>
          <w:rFonts w:ascii="Times New Roman" w:hAnsi="Times New Roman" w:cs="Times New Roman"/>
          <w:sz w:val="28"/>
          <w:szCs w:val="28"/>
          <w:lang w:eastAsia="ru-RU"/>
        </w:rPr>
        <w:t xml:space="preserve"> созыва решил:</w:t>
      </w:r>
    </w:p>
    <w:p w:rsidR="00BF03F9" w:rsidRDefault="00BF03F9" w:rsidP="00BF03F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Информацию председателей ТОС, главного бухгалтера Зубаревой Т.Н. о сметах по расходованию денежных премий ТОС за 2018 год принять к сведению согласно приложению.</w:t>
      </w:r>
    </w:p>
    <w:p w:rsidR="00BB5CA8" w:rsidRDefault="00BB5CA8" w:rsidP="00BF03F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Настоящее решение вступает в силу со дня его подписания и подлежит обнародованию.</w:t>
      </w:r>
    </w:p>
    <w:p w:rsidR="00BB5CA8" w:rsidRDefault="00BB5CA8" w:rsidP="00BB5CA8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B5CA8" w:rsidRDefault="00BB5CA8" w:rsidP="00BB5CA8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B5CA8" w:rsidRPr="0090125A" w:rsidRDefault="00BB5CA8" w:rsidP="00BB5CA8">
      <w:pPr>
        <w:spacing w:after="0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lang w:eastAsia="ru-RU"/>
        </w:rPr>
        <w:t xml:space="preserve">              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125A">
        <w:rPr>
          <w:rFonts w:ascii="Times New Roman" w:hAnsi="Times New Roman" w:cs="Times New Roman"/>
          <w:b/>
          <w:sz w:val="24"/>
          <w:szCs w:val="24"/>
          <w:lang w:eastAsia="ru-RU"/>
        </w:rPr>
        <w:t>Председатель Совета депутатов</w:t>
      </w:r>
    </w:p>
    <w:p w:rsidR="00BB5CA8" w:rsidRPr="0090125A" w:rsidRDefault="00BB5CA8" w:rsidP="00BB5CA8">
      <w:pPr>
        <w:spacing w:after="0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       </w:t>
      </w:r>
      <w:r w:rsidRPr="0090125A">
        <w:rPr>
          <w:rFonts w:ascii="Times New Roman" w:hAnsi="Times New Roman" w:cs="Times New Roman"/>
          <w:b/>
          <w:sz w:val="24"/>
          <w:szCs w:val="24"/>
          <w:lang w:eastAsia="ru-RU"/>
        </w:rPr>
        <w:t>МО ГП «поселок Кичера»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Р.А. Привалова</w:t>
      </w:r>
    </w:p>
    <w:p w:rsidR="00BB5CA8" w:rsidRDefault="00BB5CA8" w:rsidP="00BB5CA8"/>
    <w:p w:rsidR="00BB5CA8" w:rsidRPr="00BF03F9" w:rsidRDefault="00BB5CA8" w:rsidP="00BB5CA8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F73F4" w:rsidRDefault="002F73F4"/>
    <w:sectPr w:rsidR="002F73F4" w:rsidSect="002F7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A0981"/>
    <w:multiLevelType w:val="hybridMultilevel"/>
    <w:tmpl w:val="507C37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70AB"/>
    <w:rsid w:val="002F73F4"/>
    <w:rsid w:val="004270AB"/>
    <w:rsid w:val="00BB5CA8"/>
    <w:rsid w:val="00BF03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0AB"/>
  </w:style>
  <w:style w:type="paragraph" w:styleId="1">
    <w:name w:val="heading 1"/>
    <w:basedOn w:val="a"/>
    <w:next w:val="a"/>
    <w:link w:val="10"/>
    <w:qFormat/>
    <w:rsid w:val="004270A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4270AB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270A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4270A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4270A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381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«Кичерская СОШ»</Company>
  <LinksUpToDate>false</LinksUpToDate>
  <CharactersWithSpaces>1424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Совет депутатов</dc:creator>
  <cp:keywords/>
  <dc:description/>
  <cp:lastModifiedBy>Совет депутатов</cp:lastModifiedBy>
  <cp:revision>1</cp:revision>
  <dcterms:created xsi:type="dcterms:W3CDTF">2019-06-06T07:18:00Z</dcterms:created>
  <dcterms:modified xsi:type="dcterms:W3CDTF">2019-06-06T07:41:00Z</dcterms:modified>
</cp:coreProperties>
</file>